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08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雷州市城区保障性租赁住房申请表</w:t>
      </w:r>
      <w:bookmarkEnd w:id="0"/>
    </w:p>
    <w:tbl>
      <w:tblPr>
        <w:tblStyle w:val="7"/>
        <w:tblW w:w="9513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950"/>
        <w:gridCol w:w="600"/>
        <w:gridCol w:w="191"/>
        <w:gridCol w:w="1801"/>
        <w:gridCol w:w="762"/>
        <w:gridCol w:w="410"/>
        <w:gridCol w:w="1935"/>
      </w:tblGrid>
      <w:tr w14:paraId="2B0C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4B4B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申请人姓名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DA62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937D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性别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E560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263A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出生年月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05C2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</w:tr>
      <w:tr w14:paraId="1F1D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7DF0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申请人工作单位</w:t>
            </w:r>
          </w:p>
        </w:tc>
        <w:tc>
          <w:tcPr>
            <w:tcW w:w="4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5549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3C04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合同起止时间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6F70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</w:tr>
      <w:tr w14:paraId="3843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B47A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身份证号码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74C0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6154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联系电话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059A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</w:tr>
      <w:tr w14:paraId="0EB1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E69E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个人社会保险</w:t>
            </w:r>
          </w:p>
          <w:p w14:paraId="67986078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缴交单位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1144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F4BD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个人纳税</w:t>
            </w:r>
          </w:p>
          <w:p w14:paraId="06B7FDA2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申报单位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FAE1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</w:tr>
      <w:tr w14:paraId="7DB4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147C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配偶姓名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8AA6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E22A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配偶身份证号码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5684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</w:tr>
      <w:tr w14:paraId="0E47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6EA6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配偶工作单位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6A59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FDA8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配偶联系电话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9B98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</w:tc>
      </w:tr>
      <w:tr w14:paraId="20AA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DC9B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自有住房情况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5B1C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□未购住房（含商务公寓）        </w:t>
            </w:r>
          </w:p>
          <w:p w14:paraId="3BCE7339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□已购住房（含商务公寓），房屋交付使用时间：</w:t>
            </w:r>
            <w:r>
              <w:rPr>
                <w:rFonts w:hint="default" w:ascii="CESI仿宋-GB2312" w:hAnsi="CESI仿宋-GB2312" w:eastAsia="CESI仿宋-GB2312" w:cs="CESI仿宋-GB2312"/>
                <w:szCs w:val="21"/>
                <w:u w:val="single"/>
              </w:rPr>
              <w:t xml:space="preserve">            年       月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 </w:t>
            </w:r>
          </w:p>
          <w:p w14:paraId="51F73504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已购住房地址：</w:t>
            </w:r>
            <w:r>
              <w:rPr>
                <w:rFonts w:hint="default" w:ascii="CESI仿宋-GB2312" w:hAnsi="CESI仿宋-GB2312" w:eastAsia="CESI仿宋-GB2312" w:cs="CESI仿宋-GB2312"/>
                <w:szCs w:val="21"/>
                <w:u w:val="single"/>
              </w:rPr>
              <w:t xml:space="preserve">     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市</w:t>
            </w:r>
            <w:r>
              <w:rPr>
                <w:rFonts w:hint="default" w:ascii="CESI仿宋-GB2312" w:hAnsi="CESI仿宋-GB2312" w:eastAsia="CESI仿宋-GB2312" w:cs="CESI仿宋-GB2312"/>
                <w:szCs w:val="21"/>
                <w:u w:val="single"/>
              </w:rPr>
              <w:t xml:space="preserve">       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区（市、县</w:t>
            </w:r>
            <w:r>
              <w:rPr>
                <w:rFonts w:hint="default" w:ascii="CESI仿宋-GB2312" w:hAnsi="CESI仿宋-GB2312" w:eastAsia="CESI仿宋-GB2312" w:cs="CESI仿宋-GB2312"/>
                <w:szCs w:val="21"/>
                <w:u w:val="single"/>
              </w:rPr>
              <w:t xml:space="preserve">）          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镇</w:t>
            </w:r>
          </w:p>
        </w:tc>
      </w:tr>
      <w:tr w14:paraId="15D4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47E1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意向租住区域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43F5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  <w:u w:val="single"/>
              </w:rPr>
              <w:t xml:space="preserve">         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Cs w:val="21"/>
                <w:u w:val="single"/>
              </w:rPr>
              <w:t xml:space="preserve"> 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区  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C975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在本次申请房源所在区是否已购住房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91B9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是□       否□</w:t>
            </w:r>
          </w:p>
        </w:tc>
      </w:tr>
      <w:tr w14:paraId="62F0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7285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共同居住人数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3340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  <w:u w:val="single"/>
              </w:rPr>
              <w:t xml:space="preserve">           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人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6E55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申请户型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12FF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□ 一房户型 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□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两房户型</w:t>
            </w:r>
          </w:p>
          <w:p w14:paraId="7F7FF0D5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>□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三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房户型</w:t>
            </w:r>
          </w:p>
        </w:tc>
      </w:tr>
      <w:tr w14:paraId="6D1E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20EF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是否享受租购住房福利政策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ABDA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□租住单位周转房        □领取住房货币补贴      □ 租住公共租赁住房</w:t>
            </w:r>
          </w:p>
          <w:p w14:paraId="4034B979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□领取公租房租赁补贴    □购买经济适用住房      □参与棚户区改造</w:t>
            </w:r>
          </w:p>
          <w:p w14:paraId="7D33E72D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□租住人才公寓          □参与危旧小区改造      □以上均无</w:t>
            </w:r>
          </w:p>
        </w:tc>
      </w:tr>
      <w:tr w14:paraId="2E4A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6A75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申请人承诺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F1F9">
            <w:pPr>
              <w:ind w:firstLine="420" w:firstLineChars="200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本人及共同申请人已如实填写申请资料，保证提供的所有资料真实准确合法有效。如有弄虚作假或隐瞒事实，同意按有关规定处理。</w:t>
            </w:r>
          </w:p>
          <w:p w14:paraId="11758660">
            <w:pPr>
              <w:ind w:firstLine="420" w:firstLineChars="200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  <w:p w14:paraId="2D07D0B7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申请人签名：                       共同申请人签名：</w:t>
            </w:r>
          </w:p>
          <w:p w14:paraId="2C8463C9">
            <w:pPr>
              <w:ind w:firstLine="420" w:firstLineChars="200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                                                     年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月 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日</w:t>
            </w:r>
          </w:p>
        </w:tc>
      </w:tr>
      <w:tr w14:paraId="66A9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C7C4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出租单位审核意见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ECF0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</w:p>
          <w:p w14:paraId="64DDA3E8">
            <w:pPr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                                          单位盖章：</w:t>
            </w:r>
          </w:p>
          <w:p w14:paraId="0043947E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                                                      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年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月 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>日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 </w:t>
            </w:r>
          </w:p>
        </w:tc>
      </w:tr>
      <w:tr w14:paraId="5A6F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22ED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住房保障部门审核（或抽查）意见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2D5EF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                        单位盖章：</w:t>
            </w:r>
          </w:p>
          <w:p w14:paraId="425B722C">
            <w:pPr>
              <w:wordWrap w:val="0"/>
              <w:jc w:val="right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年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月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 日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 xml:space="preserve"> </w:t>
            </w:r>
          </w:p>
        </w:tc>
      </w:tr>
      <w:tr w14:paraId="1CD5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7731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租赁住房地址</w:t>
            </w:r>
          </w:p>
          <w:p w14:paraId="347D228C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>（住建部门或出租单位填写）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5A56"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</w:rPr>
            </w:pPr>
            <w:r>
              <w:rPr>
                <w:rFonts w:hint="default" w:ascii="CESI仿宋-GB2312" w:hAnsi="CESI仿宋-GB2312" w:eastAsia="CESI仿宋-GB2312" w:cs="CESI仿宋-GB2312"/>
                <w:szCs w:val="21"/>
              </w:rPr>
              <w:t xml:space="preserve"> </w:t>
            </w:r>
          </w:p>
        </w:tc>
      </w:tr>
    </w:tbl>
    <w:p w14:paraId="75A64A6F">
      <w:pP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szCs w:val="21"/>
        </w:rPr>
        <w:t>填表须知：申请保障性租赁住房的复印件材料，均请提供原件核验</w:t>
      </w:r>
      <w:r>
        <w:rPr>
          <w:rFonts w:hint="eastAsia" w:ascii="CESI仿宋-GB2312" w:hAnsi="CESI仿宋-GB2312" w:eastAsia="CESI仿宋-GB2312" w:cs="CESI仿宋-GB2312"/>
          <w:szCs w:val="21"/>
          <w:lang w:val="en-US" w:eastAsia="zh-CN"/>
        </w:rPr>
        <w:t>.</w:t>
      </w:r>
    </w:p>
    <w:sectPr>
      <w:footerReference r:id="rId3" w:type="default"/>
      <w:pgSz w:w="11906" w:h="16838"/>
      <w:pgMar w:top="130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59356"/>
      <w:showingPlcHdr/>
    </w:sdtPr>
    <w:sdtContent>
      <w:p w14:paraId="05C4377A">
        <w:pPr>
          <w:pStyle w:val="4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4B9495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ODE0NmY0NTdjMzQxZTljNzgxZmRkYWEwZTA0ZTEifQ=="/>
  </w:docVars>
  <w:rsids>
    <w:rsidRoot w:val="00AF63A5"/>
    <w:rsid w:val="000734F7"/>
    <w:rsid w:val="000E44F4"/>
    <w:rsid w:val="00172212"/>
    <w:rsid w:val="00191CCF"/>
    <w:rsid w:val="002B18B3"/>
    <w:rsid w:val="002B6862"/>
    <w:rsid w:val="0036218E"/>
    <w:rsid w:val="00371729"/>
    <w:rsid w:val="003B7DDB"/>
    <w:rsid w:val="004A5B20"/>
    <w:rsid w:val="004D655F"/>
    <w:rsid w:val="005A39C1"/>
    <w:rsid w:val="005D418A"/>
    <w:rsid w:val="005E6BF9"/>
    <w:rsid w:val="00604E50"/>
    <w:rsid w:val="00625ED7"/>
    <w:rsid w:val="00690231"/>
    <w:rsid w:val="006B1703"/>
    <w:rsid w:val="006B5186"/>
    <w:rsid w:val="00710BE1"/>
    <w:rsid w:val="00711286"/>
    <w:rsid w:val="007F28FF"/>
    <w:rsid w:val="00816E43"/>
    <w:rsid w:val="00820380"/>
    <w:rsid w:val="008639E4"/>
    <w:rsid w:val="008A7019"/>
    <w:rsid w:val="008B2CE5"/>
    <w:rsid w:val="008C5C02"/>
    <w:rsid w:val="008D4183"/>
    <w:rsid w:val="009451E9"/>
    <w:rsid w:val="00954BDC"/>
    <w:rsid w:val="009566F9"/>
    <w:rsid w:val="00A65BA5"/>
    <w:rsid w:val="00A82777"/>
    <w:rsid w:val="00A828E1"/>
    <w:rsid w:val="00A9047A"/>
    <w:rsid w:val="00AB6D7A"/>
    <w:rsid w:val="00AE72D0"/>
    <w:rsid w:val="00AF63A5"/>
    <w:rsid w:val="00B85763"/>
    <w:rsid w:val="00BC3594"/>
    <w:rsid w:val="00C12FC5"/>
    <w:rsid w:val="00C76727"/>
    <w:rsid w:val="00C853D7"/>
    <w:rsid w:val="00CA6CC4"/>
    <w:rsid w:val="00D377F0"/>
    <w:rsid w:val="00E16F91"/>
    <w:rsid w:val="00E563C7"/>
    <w:rsid w:val="00F00A98"/>
    <w:rsid w:val="00F16029"/>
    <w:rsid w:val="00FD0C9F"/>
    <w:rsid w:val="00FE0A09"/>
    <w:rsid w:val="00FF2D05"/>
    <w:rsid w:val="03A80A1F"/>
    <w:rsid w:val="03D85B2F"/>
    <w:rsid w:val="052D4EEB"/>
    <w:rsid w:val="053B7608"/>
    <w:rsid w:val="058F191A"/>
    <w:rsid w:val="05A45850"/>
    <w:rsid w:val="061D4D4E"/>
    <w:rsid w:val="068F7F80"/>
    <w:rsid w:val="07F04BE7"/>
    <w:rsid w:val="08BE287C"/>
    <w:rsid w:val="08DC4C5E"/>
    <w:rsid w:val="08F6648F"/>
    <w:rsid w:val="091C14FF"/>
    <w:rsid w:val="09D678FF"/>
    <w:rsid w:val="09E04DD0"/>
    <w:rsid w:val="09E20558"/>
    <w:rsid w:val="0B4D7863"/>
    <w:rsid w:val="0B7F3FC7"/>
    <w:rsid w:val="0B920297"/>
    <w:rsid w:val="0BCD2653"/>
    <w:rsid w:val="0C476893"/>
    <w:rsid w:val="0C5E598A"/>
    <w:rsid w:val="0D950992"/>
    <w:rsid w:val="0DF447F8"/>
    <w:rsid w:val="0EEC7E92"/>
    <w:rsid w:val="0F1669F0"/>
    <w:rsid w:val="0F2721A6"/>
    <w:rsid w:val="0F5A68DD"/>
    <w:rsid w:val="0F81030D"/>
    <w:rsid w:val="0FB71F81"/>
    <w:rsid w:val="106E29B8"/>
    <w:rsid w:val="119A7465"/>
    <w:rsid w:val="12873882"/>
    <w:rsid w:val="14472316"/>
    <w:rsid w:val="150D619F"/>
    <w:rsid w:val="153B40D2"/>
    <w:rsid w:val="15736ED6"/>
    <w:rsid w:val="15C21106"/>
    <w:rsid w:val="16492CBC"/>
    <w:rsid w:val="167F7174"/>
    <w:rsid w:val="17BE7C25"/>
    <w:rsid w:val="17F673BF"/>
    <w:rsid w:val="17FB0BB6"/>
    <w:rsid w:val="18133C2B"/>
    <w:rsid w:val="184A201F"/>
    <w:rsid w:val="18F2402A"/>
    <w:rsid w:val="1AD25EC1"/>
    <w:rsid w:val="1C6A2129"/>
    <w:rsid w:val="1E19068C"/>
    <w:rsid w:val="200C2075"/>
    <w:rsid w:val="20685E17"/>
    <w:rsid w:val="209B6D55"/>
    <w:rsid w:val="20BB11A5"/>
    <w:rsid w:val="22A24794"/>
    <w:rsid w:val="232304AB"/>
    <w:rsid w:val="24651B54"/>
    <w:rsid w:val="265579A6"/>
    <w:rsid w:val="277651B6"/>
    <w:rsid w:val="287039F2"/>
    <w:rsid w:val="28E76FDC"/>
    <w:rsid w:val="296E14AB"/>
    <w:rsid w:val="2B520958"/>
    <w:rsid w:val="2B795EE5"/>
    <w:rsid w:val="2BB457E6"/>
    <w:rsid w:val="2C356FCC"/>
    <w:rsid w:val="2C833A11"/>
    <w:rsid w:val="2C956D4E"/>
    <w:rsid w:val="2D6559E7"/>
    <w:rsid w:val="2E772BB0"/>
    <w:rsid w:val="2EF15F96"/>
    <w:rsid w:val="2FF10740"/>
    <w:rsid w:val="2FF95846"/>
    <w:rsid w:val="304A7E50"/>
    <w:rsid w:val="31A31F0E"/>
    <w:rsid w:val="32787244"/>
    <w:rsid w:val="33557997"/>
    <w:rsid w:val="335F1E64"/>
    <w:rsid w:val="34131D21"/>
    <w:rsid w:val="35135D6B"/>
    <w:rsid w:val="359978AF"/>
    <w:rsid w:val="375A306E"/>
    <w:rsid w:val="3893438D"/>
    <w:rsid w:val="3D725557"/>
    <w:rsid w:val="3FD6525C"/>
    <w:rsid w:val="40D02FFE"/>
    <w:rsid w:val="40E1035D"/>
    <w:rsid w:val="40F40121"/>
    <w:rsid w:val="41461879"/>
    <w:rsid w:val="42D86CAC"/>
    <w:rsid w:val="43052501"/>
    <w:rsid w:val="43B35ED7"/>
    <w:rsid w:val="44254A04"/>
    <w:rsid w:val="44C32A83"/>
    <w:rsid w:val="46E93AC7"/>
    <w:rsid w:val="492B33D9"/>
    <w:rsid w:val="49635D13"/>
    <w:rsid w:val="49C97B1D"/>
    <w:rsid w:val="4A1119D1"/>
    <w:rsid w:val="4ADE356C"/>
    <w:rsid w:val="4BC10F85"/>
    <w:rsid w:val="4BC15012"/>
    <w:rsid w:val="4BF61160"/>
    <w:rsid w:val="4C3A6232"/>
    <w:rsid w:val="4D602609"/>
    <w:rsid w:val="4E4D13DF"/>
    <w:rsid w:val="4E7E63E7"/>
    <w:rsid w:val="4EEA1AEB"/>
    <w:rsid w:val="4F0F2539"/>
    <w:rsid w:val="4F9A44F8"/>
    <w:rsid w:val="507B13A8"/>
    <w:rsid w:val="514F4592"/>
    <w:rsid w:val="51B178D7"/>
    <w:rsid w:val="52926246"/>
    <w:rsid w:val="531E194D"/>
    <w:rsid w:val="547A66A6"/>
    <w:rsid w:val="54844A1F"/>
    <w:rsid w:val="54F31FD7"/>
    <w:rsid w:val="55FA2E24"/>
    <w:rsid w:val="56B37C4E"/>
    <w:rsid w:val="56BE4D74"/>
    <w:rsid w:val="56EF512A"/>
    <w:rsid w:val="56FC7846"/>
    <w:rsid w:val="576D1319"/>
    <w:rsid w:val="58262DCD"/>
    <w:rsid w:val="584C2108"/>
    <w:rsid w:val="5A783688"/>
    <w:rsid w:val="5B5639C9"/>
    <w:rsid w:val="5DE30E18"/>
    <w:rsid w:val="5DF224AE"/>
    <w:rsid w:val="5E804B8C"/>
    <w:rsid w:val="5F2F6BF3"/>
    <w:rsid w:val="5FF7335C"/>
    <w:rsid w:val="613B7B74"/>
    <w:rsid w:val="61E57855"/>
    <w:rsid w:val="6220088D"/>
    <w:rsid w:val="622261C3"/>
    <w:rsid w:val="623312BE"/>
    <w:rsid w:val="62D13935"/>
    <w:rsid w:val="63A86D8C"/>
    <w:rsid w:val="63DE53A8"/>
    <w:rsid w:val="63F60551"/>
    <w:rsid w:val="6488619D"/>
    <w:rsid w:val="686B0878"/>
    <w:rsid w:val="68EB3E16"/>
    <w:rsid w:val="68F00704"/>
    <w:rsid w:val="69B913D2"/>
    <w:rsid w:val="6A8B3D7E"/>
    <w:rsid w:val="6BFD42F4"/>
    <w:rsid w:val="6C5B7135"/>
    <w:rsid w:val="6D3C6797"/>
    <w:rsid w:val="6D741A8D"/>
    <w:rsid w:val="6DA51A58"/>
    <w:rsid w:val="7059692D"/>
    <w:rsid w:val="70A42689"/>
    <w:rsid w:val="70C70F5B"/>
    <w:rsid w:val="71135ACC"/>
    <w:rsid w:val="719641E7"/>
    <w:rsid w:val="7349576A"/>
    <w:rsid w:val="742D24D5"/>
    <w:rsid w:val="74B16B5B"/>
    <w:rsid w:val="750202C6"/>
    <w:rsid w:val="752E7228"/>
    <w:rsid w:val="7592164A"/>
    <w:rsid w:val="76766876"/>
    <w:rsid w:val="770F6EC2"/>
    <w:rsid w:val="78F45A6B"/>
    <w:rsid w:val="79DD09BA"/>
    <w:rsid w:val="7D384885"/>
    <w:rsid w:val="7D893421"/>
    <w:rsid w:val="7DAE2D99"/>
    <w:rsid w:val="7E5F5645"/>
    <w:rsid w:val="7F9E2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4378</Words>
  <Characters>4452</Characters>
  <Lines>17</Lines>
  <Paragraphs>5</Paragraphs>
  <TotalTime>76</TotalTime>
  <ScaleCrop>false</ScaleCrop>
  <LinksUpToDate>false</LinksUpToDate>
  <CharactersWithSpaces>4907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2025-02-06T10:44:00Z</dcterms:created>
  <dc:creator>Administrator</dc:creator>
  <cp:lastModifiedBy>官</cp:lastModifiedBy>
  <cp:lastPrinted>2026-03-09T09:23:00Z</cp:lastPrinted>
  <dcterms:modified xsi:type="dcterms:W3CDTF">2026-03-12T10:39:35Z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15A77AFDF30346868382FFE87E857171_13</vt:lpwstr>
  </property>
  <property fmtid="{D5CDD505-2E9C-101B-9397-08002B2CF9AE}" pid="4" name="KSOTemplateDocerSaveRecord">
    <vt:lpwstr>eyJoZGlkIjoiZDE1ZGY1MzhmMDMwZjQyMjFiNGI2ZTMyNWZhMzgxZmUiLCJ1c2VySWQiOiIyOTQzNTg3NjYifQ==</vt:lpwstr>
  </property>
</Properties>
</file>